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8BD" w:rsidRPr="005148BD" w:rsidRDefault="005148BD" w:rsidP="005148BD">
      <w:pPr>
        <w:tabs>
          <w:tab w:val="left" w:pos="1985"/>
        </w:tabs>
        <w:rPr>
          <w:rFonts w:ascii="Times New Roman" w:hAnsi="Times New Roman"/>
          <w:sz w:val="28"/>
          <w:szCs w:val="28"/>
        </w:rPr>
      </w:pPr>
      <w:r w:rsidRPr="005148BD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48BD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5148BD">
        <w:rPr>
          <w:rFonts w:ascii="Times New Roman" w:hAnsi="Times New Roman"/>
          <w:sz w:val="28"/>
          <w:szCs w:val="28"/>
        </w:rPr>
        <w:br w:type="textWrapping" w:clear="all"/>
      </w:r>
    </w:p>
    <w:p w:rsidR="005148BD" w:rsidRPr="005148BD" w:rsidRDefault="005148BD" w:rsidP="005148BD">
      <w:pPr>
        <w:pStyle w:val="1"/>
        <w:rPr>
          <w:szCs w:val="28"/>
          <w:lang w:val="uk-UA"/>
        </w:rPr>
      </w:pPr>
      <w:r w:rsidRPr="005148BD">
        <w:rPr>
          <w:szCs w:val="28"/>
          <w:lang w:val="uk-UA"/>
        </w:rPr>
        <w:t>КАГАРЛИЦЬКА  МІСЬКА  РАДА  VІІІ  СКЛИКАННЯ</w:t>
      </w:r>
    </w:p>
    <w:p w:rsidR="005148BD" w:rsidRPr="005148BD" w:rsidRDefault="005148BD" w:rsidP="005148BD">
      <w:pPr>
        <w:jc w:val="right"/>
        <w:rPr>
          <w:rFonts w:ascii="Times New Roman" w:hAnsi="Times New Roman"/>
          <w:b/>
          <w:sz w:val="28"/>
          <w:szCs w:val="28"/>
        </w:rPr>
      </w:pPr>
      <w:r w:rsidRPr="005148BD">
        <w:rPr>
          <w:rFonts w:ascii="Times New Roman" w:hAnsi="Times New Roman"/>
          <w:b/>
          <w:sz w:val="28"/>
          <w:szCs w:val="28"/>
        </w:rPr>
        <w:tab/>
      </w:r>
    </w:p>
    <w:p w:rsidR="005148BD" w:rsidRPr="005148BD" w:rsidRDefault="005148BD" w:rsidP="005148BD">
      <w:pPr>
        <w:jc w:val="center"/>
        <w:rPr>
          <w:rFonts w:ascii="Times New Roman" w:hAnsi="Times New Roman"/>
          <w:b/>
          <w:sz w:val="28"/>
          <w:szCs w:val="28"/>
        </w:rPr>
      </w:pPr>
      <w:r w:rsidRPr="005148BD">
        <w:rPr>
          <w:rFonts w:ascii="Times New Roman" w:hAnsi="Times New Roman"/>
          <w:b/>
          <w:sz w:val="28"/>
          <w:szCs w:val="28"/>
        </w:rPr>
        <w:t>РІШЕННЯ</w:t>
      </w:r>
    </w:p>
    <w:p w:rsidR="005148BD" w:rsidRPr="005148BD" w:rsidRDefault="005148BD" w:rsidP="005148BD">
      <w:pPr>
        <w:tabs>
          <w:tab w:val="left" w:pos="7950"/>
        </w:tabs>
        <w:rPr>
          <w:rFonts w:ascii="Times New Roman" w:hAnsi="Times New Roman"/>
          <w:b/>
          <w:sz w:val="28"/>
          <w:szCs w:val="28"/>
        </w:rPr>
      </w:pPr>
      <w:r w:rsidRPr="005148BD">
        <w:rPr>
          <w:rFonts w:ascii="Times New Roman" w:hAnsi="Times New Roman"/>
          <w:b/>
          <w:sz w:val="28"/>
          <w:szCs w:val="28"/>
        </w:rPr>
        <w:tab/>
      </w:r>
    </w:p>
    <w:p w:rsidR="005148BD" w:rsidRPr="005148BD" w:rsidRDefault="005148BD" w:rsidP="005148BD">
      <w:pPr>
        <w:jc w:val="both"/>
        <w:rPr>
          <w:rFonts w:ascii="Times New Roman" w:hAnsi="Times New Roman"/>
          <w:b/>
          <w:sz w:val="28"/>
          <w:szCs w:val="28"/>
        </w:rPr>
      </w:pPr>
      <w:r w:rsidRPr="005148BD">
        <w:rPr>
          <w:rFonts w:ascii="Times New Roman" w:hAnsi="Times New Roman"/>
          <w:b/>
          <w:sz w:val="28"/>
          <w:szCs w:val="28"/>
        </w:rPr>
        <w:t xml:space="preserve">16.03.2021 №  </w:t>
      </w:r>
      <w:r w:rsidR="005705C8">
        <w:rPr>
          <w:rFonts w:ascii="Times New Roman" w:hAnsi="Times New Roman"/>
          <w:b/>
          <w:sz w:val="28"/>
          <w:szCs w:val="28"/>
        </w:rPr>
        <w:t>550</w:t>
      </w:r>
      <w:r w:rsidRPr="005148BD">
        <w:rPr>
          <w:rFonts w:ascii="Times New Roman" w:hAnsi="Times New Roman"/>
          <w:b/>
          <w:sz w:val="28"/>
          <w:szCs w:val="28"/>
        </w:rPr>
        <w:t>- 05 - VIІ</w:t>
      </w:r>
      <w:r w:rsidRPr="005148B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5148BD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5148BD" w:rsidRPr="00E50D43" w:rsidRDefault="005148BD" w:rsidP="005148BD">
      <w:pPr>
        <w:ind w:firstLine="709"/>
        <w:rPr>
          <w:b/>
          <w:sz w:val="28"/>
          <w:szCs w:val="28"/>
        </w:rPr>
      </w:pPr>
    </w:p>
    <w:p w:rsidR="001801AE" w:rsidRPr="009013E9" w:rsidRDefault="001801AE" w:rsidP="009013E9">
      <w:pPr>
        <w:rPr>
          <w:rFonts w:ascii="Times New Roman" w:hAnsi="Times New Roman"/>
          <w:b/>
          <w:sz w:val="28"/>
          <w:szCs w:val="28"/>
        </w:rPr>
      </w:pPr>
      <w:r w:rsidRPr="009013E9">
        <w:rPr>
          <w:rFonts w:ascii="Times New Roman" w:hAnsi="Times New Roman"/>
          <w:b/>
          <w:sz w:val="28"/>
          <w:szCs w:val="28"/>
        </w:rPr>
        <w:t>Про затвердження проєкту землеустрою</w:t>
      </w:r>
    </w:p>
    <w:p w:rsidR="001801AE" w:rsidRPr="009013E9" w:rsidRDefault="001801AE" w:rsidP="009013E9">
      <w:pPr>
        <w:rPr>
          <w:rFonts w:ascii="Times New Roman" w:hAnsi="Times New Roman"/>
          <w:b/>
          <w:sz w:val="28"/>
          <w:szCs w:val="28"/>
        </w:rPr>
      </w:pPr>
      <w:r w:rsidRPr="009013E9">
        <w:rPr>
          <w:rFonts w:ascii="Times New Roman" w:hAnsi="Times New Roman"/>
          <w:b/>
          <w:sz w:val="28"/>
          <w:szCs w:val="28"/>
        </w:rPr>
        <w:t>щодо відведення земельної  ділянки у власність</w:t>
      </w:r>
    </w:p>
    <w:p w:rsidR="009013E9" w:rsidRDefault="009013E9" w:rsidP="009013E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гр. Погребному Олегу Миколайовичу</w:t>
      </w:r>
    </w:p>
    <w:p w:rsidR="001801AE" w:rsidRPr="009013E9" w:rsidRDefault="001801AE" w:rsidP="009013E9">
      <w:pPr>
        <w:rPr>
          <w:rFonts w:ascii="Times New Roman" w:hAnsi="Times New Roman"/>
          <w:b/>
          <w:sz w:val="28"/>
          <w:szCs w:val="28"/>
        </w:rPr>
      </w:pPr>
      <w:r w:rsidRPr="009013E9">
        <w:rPr>
          <w:rFonts w:ascii="Times New Roman" w:hAnsi="Times New Roman"/>
          <w:b/>
          <w:sz w:val="28"/>
          <w:szCs w:val="28"/>
        </w:rPr>
        <w:t>на території  Кагарлицької міської ради</w:t>
      </w:r>
    </w:p>
    <w:p w:rsidR="001801AE" w:rsidRPr="009013E9" w:rsidRDefault="00C02EBB" w:rsidP="009013E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1801AE" w:rsidRPr="009013E9">
        <w:rPr>
          <w:rFonts w:ascii="Times New Roman" w:hAnsi="Times New Roman"/>
          <w:b/>
          <w:sz w:val="28"/>
          <w:szCs w:val="28"/>
        </w:rPr>
        <w:t xml:space="preserve"> межа</w:t>
      </w:r>
      <w:r>
        <w:rPr>
          <w:rFonts w:ascii="Times New Roman" w:hAnsi="Times New Roman"/>
          <w:b/>
          <w:sz w:val="28"/>
          <w:szCs w:val="28"/>
        </w:rPr>
        <w:t>х</w:t>
      </w:r>
      <w:r w:rsidR="001801AE" w:rsidRPr="009013E9">
        <w:rPr>
          <w:rFonts w:ascii="Times New Roman" w:hAnsi="Times New Roman"/>
          <w:b/>
          <w:sz w:val="28"/>
          <w:szCs w:val="28"/>
        </w:rPr>
        <w:t xml:space="preserve">  с. </w:t>
      </w:r>
      <w:proofErr w:type="spellStart"/>
      <w:r w:rsidR="001801AE" w:rsidRPr="009013E9">
        <w:rPr>
          <w:rFonts w:ascii="Times New Roman" w:hAnsi="Times New Roman"/>
          <w:b/>
          <w:sz w:val="28"/>
          <w:szCs w:val="28"/>
        </w:rPr>
        <w:t>Халча</w:t>
      </w:r>
      <w:proofErr w:type="spellEnd"/>
      <w:r w:rsidR="001801AE" w:rsidRPr="009013E9">
        <w:rPr>
          <w:rFonts w:ascii="Times New Roman" w:hAnsi="Times New Roman"/>
          <w:b/>
          <w:sz w:val="28"/>
          <w:szCs w:val="28"/>
        </w:rPr>
        <w:t>.</w:t>
      </w:r>
    </w:p>
    <w:p w:rsidR="001801AE" w:rsidRPr="005148BD" w:rsidRDefault="001801AE" w:rsidP="005148B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48BD" w:rsidRPr="005148BD" w:rsidRDefault="005148BD" w:rsidP="005148BD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1801AE" w:rsidRPr="005148BD">
        <w:rPr>
          <w:rFonts w:ascii="Times New Roman" w:hAnsi="Times New Roman"/>
          <w:color w:val="000000"/>
          <w:sz w:val="28"/>
          <w:szCs w:val="28"/>
        </w:rPr>
        <w:t>Розглянувши клопотання ПП «Єдиний центр» та матеріали проєкту  землеустрою щодо відведення земельних ділянок у власність для ведення особистого селянського господарства гр.</w:t>
      </w:r>
      <w:r w:rsidR="009013E9" w:rsidRPr="005148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01AE" w:rsidRPr="005148BD">
        <w:rPr>
          <w:rFonts w:ascii="Times New Roman" w:hAnsi="Times New Roman"/>
          <w:color w:val="000000"/>
          <w:sz w:val="28"/>
          <w:szCs w:val="28"/>
        </w:rPr>
        <w:t xml:space="preserve">Погребному Олегу Миколайовичу на території Кагарлицької міської ради </w:t>
      </w:r>
      <w:r w:rsidR="00C02EBB">
        <w:rPr>
          <w:rFonts w:ascii="Times New Roman" w:hAnsi="Times New Roman"/>
          <w:color w:val="000000"/>
          <w:sz w:val="28"/>
          <w:szCs w:val="28"/>
        </w:rPr>
        <w:t>в</w:t>
      </w:r>
      <w:r w:rsidR="001801AE" w:rsidRPr="005148BD">
        <w:rPr>
          <w:rFonts w:ascii="Times New Roman" w:hAnsi="Times New Roman"/>
          <w:color w:val="000000"/>
          <w:sz w:val="28"/>
          <w:szCs w:val="28"/>
        </w:rPr>
        <w:t xml:space="preserve"> межа</w:t>
      </w:r>
      <w:r w:rsidR="00C02EBB">
        <w:rPr>
          <w:rFonts w:ascii="Times New Roman" w:hAnsi="Times New Roman"/>
          <w:color w:val="000000"/>
          <w:sz w:val="28"/>
          <w:szCs w:val="28"/>
        </w:rPr>
        <w:t>х</w:t>
      </w:r>
      <w:r w:rsidR="001801AE" w:rsidRPr="005148BD">
        <w:rPr>
          <w:rFonts w:ascii="Times New Roman" w:hAnsi="Times New Roman"/>
          <w:color w:val="000000"/>
          <w:sz w:val="28"/>
          <w:szCs w:val="28"/>
        </w:rPr>
        <w:t xml:space="preserve"> с. </w:t>
      </w:r>
      <w:proofErr w:type="spellStart"/>
      <w:r w:rsidR="001801AE" w:rsidRPr="005148BD">
        <w:rPr>
          <w:rFonts w:ascii="Times New Roman" w:hAnsi="Times New Roman"/>
          <w:color w:val="000000"/>
          <w:sz w:val="28"/>
          <w:szCs w:val="28"/>
        </w:rPr>
        <w:t>Халча</w:t>
      </w:r>
      <w:proofErr w:type="spellEnd"/>
      <w:r w:rsidR="001801AE" w:rsidRPr="005148B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801AE" w:rsidRPr="005148BD">
        <w:rPr>
          <w:rFonts w:ascii="Times New Roman" w:hAnsi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5148BD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Pr="005148BD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Pr="005148BD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5148BD" w:rsidRDefault="005148BD" w:rsidP="005148BD">
      <w:pPr>
        <w:rPr>
          <w:sz w:val="28"/>
          <w:szCs w:val="28"/>
        </w:rPr>
      </w:pPr>
    </w:p>
    <w:p w:rsidR="001801AE" w:rsidRDefault="001801AE" w:rsidP="009013E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013E9">
        <w:rPr>
          <w:rFonts w:ascii="Times New Roman" w:hAnsi="Times New Roman"/>
          <w:sz w:val="28"/>
          <w:szCs w:val="28"/>
        </w:rPr>
        <w:t>1.Затвердити гр.</w:t>
      </w:r>
      <w:r w:rsidR="009013E9">
        <w:rPr>
          <w:rFonts w:ascii="Times New Roman" w:hAnsi="Times New Roman"/>
          <w:sz w:val="28"/>
          <w:szCs w:val="28"/>
        </w:rPr>
        <w:t xml:space="preserve"> </w:t>
      </w:r>
      <w:r w:rsidRPr="009013E9">
        <w:rPr>
          <w:rFonts w:ascii="Times New Roman" w:hAnsi="Times New Roman"/>
          <w:sz w:val="28"/>
          <w:szCs w:val="28"/>
        </w:rPr>
        <w:t xml:space="preserve">Погребному Олегу Миколайовичу матеріали проєкту землеустрою щодо відведення земельної  ділянки у власність  площею 0,2252 га (кадастровий номер 3222288600:03:314:0058) для ведення особистого селянського господарства на території Кагарлицької міської ради </w:t>
      </w:r>
      <w:r w:rsidR="00C02EBB">
        <w:rPr>
          <w:rFonts w:ascii="Times New Roman" w:hAnsi="Times New Roman"/>
          <w:sz w:val="28"/>
          <w:szCs w:val="28"/>
        </w:rPr>
        <w:t>в</w:t>
      </w:r>
      <w:r w:rsidRPr="009013E9">
        <w:rPr>
          <w:rFonts w:ascii="Times New Roman" w:hAnsi="Times New Roman"/>
          <w:sz w:val="28"/>
          <w:szCs w:val="28"/>
        </w:rPr>
        <w:t xml:space="preserve"> межа</w:t>
      </w:r>
      <w:r w:rsidR="00C02EBB">
        <w:rPr>
          <w:rFonts w:ascii="Times New Roman" w:hAnsi="Times New Roman"/>
          <w:sz w:val="28"/>
          <w:szCs w:val="28"/>
        </w:rPr>
        <w:t>х</w:t>
      </w:r>
      <w:r w:rsidRPr="009013E9">
        <w:rPr>
          <w:rFonts w:ascii="Times New Roman" w:hAnsi="Times New Roman"/>
          <w:sz w:val="28"/>
          <w:szCs w:val="28"/>
        </w:rPr>
        <w:t xml:space="preserve">  с.</w:t>
      </w:r>
      <w:r w:rsidR="00C02EBB">
        <w:rPr>
          <w:rFonts w:ascii="Times New Roman" w:hAnsi="Times New Roman"/>
          <w:sz w:val="28"/>
          <w:szCs w:val="28"/>
        </w:rPr>
        <w:t> </w:t>
      </w:r>
      <w:proofErr w:type="spellStart"/>
      <w:r w:rsidRPr="009013E9">
        <w:rPr>
          <w:rFonts w:ascii="Times New Roman" w:hAnsi="Times New Roman"/>
          <w:sz w:val="28"/>
          <w:szCs w:val="28"/>
        </w:rPr>
        <w:t>Халча</w:t>
      </w:r>
      <w:proofErr w:type="spellEnd"/>
      <w:r w:rsidRPr="009013E9">
        <w:rPr>
          <w:rFonts w:ascii="Times New Roman" w:hAnsi="Times New Roman"/>
          <w:sz w:val="28"/>
          <w:szCs w:val="28"/>
        </w:rPr>
        <w:t>.</w:t>
      </w:r>
    </w:p>
    <w:p w:rsidR="005705C8" w:rsidRPr="009013E9" w:rsidRDefault="005705C8" w:rsidP="009013E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01AE" w:rsidRDefault="001801AE" w:rsidP="009013E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013E9">
        <w:rPr>
          <w:rFonts w:ascii="Times New Roman" w:hAnsi="Times New Roman"/>
          <w:sz w:val="28"/>
          <w:szCs w:val="28"/>
        </w:rPr>
        <w:t>2. Передати гр. Погребному Олегу Миколайовичу у власність з земель запасу  земельну ділянку з земель запасу площею 0,2252</w:t>
      </w:r>
      <w:r w:rsidR="009013E9">
        <w:rPr>
          <w:rFonts w:ascii="Times New Roman" w:hAnsi="Times New Roman"/>
          <w:sz w:val="28"/>
          <w:szCs w:val="28"/>
        </w:rPr>
        <w:t xml:space="preserve"> </w:t>
      </w:r>
      <w:r w:rsidRPr="009013E9">
        <w:rPr>
          <w:rFonts w:ascii="Times New Roman" w:hAnsi="Times New Roman"/>
          <w:sz w:val="28"/>
          <w:szCs w:val="28"/>
        </w:rPr>
        <w:t xml:space="preserve">га </w:t>
      </w:r>
      <w:r w:rsidR="009013E9">
        <w:rPr>
          <w:rFonts w:ascii="Times New Roman" w:hAnsi="Times New Roman"/>
          <w:sz w:val="28"/>
          <w:szCs w:val="28"/>
        </w:rPr>
        <w:t>(</w:t>
      </w:r>
      <w:r w:rsidRPr="009013E9">
        <w:rPr>
          <w:rFonts w:ascii="Times New Roman" w:hAnsi="Times New Roman"/>
          <w:sz w:val="28"/>
          <w:szCs w:val="28"/>
        </w:rPr>
        <w:t>кадастров</w:t>
      </w:r>
      <w:r w:rsidR="009013E9">
        <w:rPr>
          <w:rFonts w:ascii="Times New Roman" w:hAnsi="Times New Roman"/>
          <w:sz w:val="28"/>
          <w:szCs w:val="28"/>
        </w:rPr>
        <w:t>ий номер 3222288600:03:314:0058</w:t>
      </w:r>
      <w:r w:rsidRPr="009013E9">
        <w:rPr>
          <w:rFonts w:ascii="Times New Roman" w:hAnsi="Times New Roman"/>
          <w:sz w:val="28"/>
          <w:szCs w:val="28"/>
        </w:rPr>
        <w:t xml:space="preserve">) для ведення особистого селянського господарства, що розташована на території Кагарлицької міської ради </w:t>
      </w:r>
      <w:r w:rsidR="00C02EBB">
        <w:rPr>
          <w:rFonts w:ascii="Times New Roman" w:hAnsi="Times New Roman"/>
          <w:sz w:val="28"/>
          <w:szCs w:val="28"/>
        </w:rPr>
        <w:t>в</w:t>
      </w:r>
      <w:r w:rsidRPr="009013E9">
        <w:rPr>
          <w:rFonts w:ascii="Times New Roman" w:hAnsi="Times New Roman"/>
          <w:sz w:val="28"/>
          <w:szCs w:val="28"/>
        </w:rPr>
        <w:t xml:space="preserve"> межа</w:t>
      </w:r>
      <w:r w:rsidR="00C02EBB">
        <w:rPr>
          <w:rFonts w:ascii="Times New Roman" w:hAnsi="Times New Roman"/>
          <w:sz w:val="28"/>
          <w:szCs w:val="28"/>
        </w:rPr>
        <w:t>х</w:t>
      </w:r>
      <w:r w:rsidRPr="009013E9">
        <w:rPr>
          <w:rFonts w:ascii="Times New Roman" w:hAnsi="Times New Roman"/>
          <w:sz w:val="28"/>
          <w:szCs w:val="28"/>
        </w:rPr>
        <w:t xml:space="preserve">  с.</w:t>
      </w:r>
      <w:r w:rsidR="00C02E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13E9">
        <w:rPr>
          <w:rFonts w:ascii="Times New Roman" w:hAnsi="Times New Roman"/>
          <w:sz w:val="28"/>
          <w:szCs w:val="28"/>
        </w:rPr>
        <w:t>Халча</w:t>
      </w:r>
      <w:proofErr w:type="spellEnd"/>
      <w:r w:rsidRPr="009013E9">
        <w:rPr>
          <w:rFonts w:ascii="Times New Roman" w:hAnsi="Times New Roman"/>
          <w:sz w:val="28"/>
          <w:szCs w:val="28"/>
        </w:rPr>
        <w:t>.</w:t>
      </w:r>
    </w:p>
    <w:p w:rsidR="005705C8" w:rsidRPr="009013E9" w:rsidRDefault="005705C8" w:rsidP="009013E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01AE" w:rsidRPr="009013E9" w:rsidRDefault="009013E9" w:rsidP="001801AE">
      <w:pPr>
        <w:tabs>
          <w:tab w:val="left" w:pos="9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1801AE" w:rsidRPr="009013E9">
        <w:rPr>
          <w:rFonts w:ascii="Times New Roman" w:hAnsi="Times New Roman"/>
          <w:sz w:val="28"/>
          <w:szCs w:val="28"/>
        </w:rPr>
        <w:t xml:space="preserve">Земельному відділу внести зміни до земельно-облікової документації. </w:t>
      </w:r>
    </w:p>
    <w:p w:rsidR="001801AE" w:rsidRDefault="001801AE" w:rsidP="001801AE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48BD" w:rsidRDefault="005148BD" w:rsidP="001801AE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48BD" w:rsidRPr="009013E9" w:rsidRDefault="005148BD" w:rsidP="001801AE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48BD" w:rsidRPr="005148BD" w:rsidRDefault="005148BD" w:rsidP="005148BD">
      <w:pPr>
        <w:rPr>
          <w:rFonts w:ascii="Times New Roman" w:hAnsi="Times New Roman"/>
          <w:b/>
          <w:sz w:val="28"/>
          <w:szCs w:val="28"/>
        </w:rPr>
      </w:pPr>
      <w:r w:rsidRPr="005148BD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</w:t>
      </w:r>
      <w:r w:rsidRPr="005148BD">
        <w:rPr>
          <w:rFonts w:ascii="Times New Roman" w:hAnsi="Times New Roman"/>
          <w:b/>
          <w:sz w:val="28"/>
          <w:szCs w:val="28"/>
        </w:rPr>
        <w:tab/>
        <w:t xml:space="preserve">       </w:t>
      </w:r>
      <w:r w:rsidR="00C02EBB">
        <w:rPr>
          <w:rFonts w:ascii="Times New Roman" w:hAnsi="Times New Roman"/>
          <w:b/>
          <w:sz w:val="28"/>
          <w:szCs w:val="28"/>
        </w:rPr>
        <w:tab/>
      </w:r>
      <w:r w:rsidR="00C02EBB">
        <w:rPr>
          <w:rFonts w:ascii="Times New Roman" w:hAnsi="Times New Roman"/>
          <w:b/>
          <w:sz w:val="28"/>
          <w:szCs w:val="28"/>
        </w:rPr>
        <w:tab/>
      </w:r>
      <w:r w:rsidRPr="005148BD">
        <w:rPr>
          <w:rFonts w:ascii="Times New Roman" w:hAnsi="Times New Roman"/>
          <w:b/>
          <w:sz w:val="28"/>
          <w:szCs w:val="28"/>
        </w:rPr>
        <w:t>О.О. Панюта</w:t>
      </w:r>
    </w:p>
    <w:p w:rsidR="001801AE" w:rsidRPr="005148BD" w:rsidRDefault="001801AE" w:rsidP="005148BD">
      <w:pPr>
        <w:rPr>
          <w:rFonts w:ascii="Times New Roman" w:hAnsi="Times New Roman"/>
          <w:sz w:val="28"/>
          <w:szCs w:val="28"/>
        </w:rPr>
      </w:pPr>
    </w:p>
    <w:sectPr w:rsidR="001801AE" w:rsidRPr="005148BD" w:rsidSect="00036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1AE"/>
    <w:rsid w:val="000366F8"/>
    <w:rsid w:val="001801AE"/>
    <w:rsid w:val="003217A2"/>
    <w:rsid w:val="004A08CC"/>
    <w:rsid w:val="004E5C30"/>
    <w:rsid w:val="005148BD"/>
    <w:rsid w:val="005705C8"/>
    <w:rsid w:val="005F4C86"/>
    <w:rsid w:val="007B11E5"/>
    <w:rsid w:val="0084462B"/>
    <w:rsid w:val="00864B68"/>
    <w:rsid w:val="008B2FBC"/>
    <w:rsid w:val="009013E9"/>
    <w:rsid w:val="00962380"/>
    <w:rsid w:val="00984798"/>
    <w:rsid w:val="00B01BE5"/>
    <w:rsid w:val="00C02EBB"/>
    <w:rsid w:val="00DD45A5"/>
    <w:rsid w:val="00FE4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1AE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5148BD"/>
    <w:pPr>
      <w:keepNext/>
      <w:jc w:val="center"/>
      <w:outlineLvl w:val="0"/>
    </w:pPr>
    <w:rPr>
      <w:rFonts w:ascii="Times New Roman" w:eastAsia="Arial Unicode MS" w:hAnsi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48BD"/>
    <w:rPr>
      <w:rFonts w:ascii="Times New Roman" w:eastAsia="Arial Unicode MS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1044</Words>
  <Characters>596</Characters>
  <Application>Microsoft Office Word</Application>
  <DocSecurity>0</DocSecurity>
  <Lines>4</Lines>
  <Paragraphs>3</Paragraphs>
  <ScaleCrop>false</ScaleCrop>
  <Company>diakov.net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</cp:revision>
  <dcterms:created xsi:type="dcterms:W3CDTF">2021-02-19T11:38:00Z</dcterms:created>
  <dcterms:modified xsi:type="dcterms:W3CDTF">2021-04-02T07:02:00Z</dcterms:modified>
</cp:coreProperties>
</file>